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9295" w14:textId="77777777" w:rsidR="000D6754" w:rsidRDefault="000D6754" w:rsidP="000D6754">
      <w:pPr>
        <w:jc w:val="both"/>
        <w:rPr>
          <w:rFonts w:ascii="Times New Roman" w:hAnsi="Times New Roman" w:cs="Times New Roman"/>
        </w:rPr>
      </w:pPr>
      <w:r w:rsidRPr="000D6754">
        <w:rPr>
          <w:rFonts w:ascii="Times New Roman" w:hAnsi="Times New Roman" w:cs="Times New Roman"/>
        </w:rPr>
        <w:t>Vážený</w:t>
      </w:r>
      <w:r>
        <w:rPr>
          <w:rFonts w:ascii="Times New Roman" w:hAnsi="Times New Roman" w:cs="Times New Roman"/>
        </w:rPr>
        <w:t xml:space="preserve"> pane předsedo, vážení přátelé, dámy a pánové,</w:t>
      </w:r>
    </w:p>
    <w:p w14:paraId="4DAE648C" w14:textId="77777777" w:rsidR="000D6754" w:rsidRDefault="000D6754" w:rsidP="000D6754">
      <w:pPr>
        <w:jc w:val="both"/>
        <w:rPr>
          <w:rFonts w:ascii="Times New Roman" w:hAnsi="Times New Roman" w:cs="Times New Roman"/>
        </w:rPr>
      </w:pPr>
    </w:p>
    <w:p w14:paraId="70EC4B0E" w14:textId="27B17E09" w:rsidR="000D6754" w:rsidRDefault="000D6754" w:rsidP="000D6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dovolte mi, abych Vás pozdravil a poděkoval </w:t>
      </w:r>
      <w:r w:rsidR="00C3002D">
        <w:rPr>
          <w:rFonts w:ascii="Times New Roman" w:hAnsi="Times New Roman" w:cs="Times New Roman"/>
        </w:rPr>
        <w:t xml:space="preserve">Vám </w:t>
      </w:r>
      <w:r>
        <w:rPr>
          <w:rFonts w:ascii="Times New Roman" w:hAnsi="Times New Roman" w:cs="Times New Roman"/>
        </w:rPr>
        <w:t>za úctyhodnou práci, kterou vykonáváte v rámci Společnosti Antonína Švehly.</w:t>
      </w:r>
    </w:p>
    <w:p w14:paraId="3ECE2507" w14:textId="77777777" w:rsidR="000D6754" w:rsidRDefault="000D6754" w:rsidP="000D6754">
      <w:pPr>
        <w:jc w:val="both"/>
        <w:rPr>
          <w:rFonts w:ascii="Times New Roman" w:hAnsi="Times New Roman" w:cs="Times New Roman"/>
        </w:rPr>
      </w:pPr>
    </w:p>
    <w:p w14:paraId="23DE0EA3" w14:textId="77777777" w:rsidR="004E41C5" w:rsidRDefault="000D6754" w:rsidP="000D6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Britský diplomat a přítel meziválečného Československa </w:t>
      </w:r>
      <w:proofErr w:type="spellStart"/>
      <w:r>
        <w:rPr>
          <w:rFonts w:ascii="Times New Roman" w:hAnsi="Times New Roman" w:cs="Times New Roman"/>
        </w:rPr>
        <w:t>Bruce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Lockhart</w:t>
      </w:r>
      <w:proofErr w:type="spellEnd"/>
      <w:r>
        <w:rPr>
          <w:rFonts w:ascii="Times New Roman" w:hAnsi="Times New Roman" w:cs="Times New Roman"/>
        </w:rPr>
        <w:t xml:space="preserve"> prohlásil, že Antonín Švehla byl po prvních deset let existence </w:t>
      </w:r>
      <w:r w:rsidR="00303EDE">
        <w:rPr>
          <w:rFonts w:ascii="Times New Roman" w:hAnsi="Times New Roman" w:cs="Times New Roman"/>
        </w:rPr>
        <w:t xml:space="preserve">republiky </w:t>
      </w:r>
      <w:r>
        <w:rPr>
          <w:rFonts w:ascii="Times New Roman" w:hAnsi="Times New Roman" w:cs="Times New Roman"/>
        </w:rPr>
        <w:t>nejenom vůdce</w:t>
      </w:r>
      <w:r w:rsidR="00303EDE">
        <w:rPr>
          <w:rFonts w:ascii="Times New Roman" w:hAnsi="Times New Roman" w:cs="Times New Roman"/>
        </w:rPr>
        <w:t>m mocné agrární strany, ale skutečným pánem československé politiky. Byl hoden místa v kterékoliv galerii portrét</w:t>
      </w:r>
      <w:r w:rsidR="004E41C5">
        <w:rPr>
          <w:rFonts w:ascii="Times New Roman" w:hAnsi="Times New Roman" w:cs="Times New Roman"/>
        </w:rPr>
        <w:t>ů</w:t>
      </w:r>
      <w:r w:rsidR="00303EDE">
        <w:rPr>
          <w:rFonts w:ascii="Times New Roman" w:hAnsi="Times New Roman" w:cs="Times New Roman"/>
        </w:rPr>
        <w:t xml:space="preserve"> hlavních evropských státníků </w:t>
      </w:r>
      <w:r w:rsidR="004E41C5">
        <w:rPr>
          <w:rFonts w:ascii="Times New Roman" w:hAnsi="Times New Roman" w:cs="Times New Roman"/>
        </w:rPr>
        <w:t xml:space="preserve">a kdyby tomu byly okolnosti nakloněny, stal by se pozoruhodnou hlavou mladého státu. </w:t>
      </w:r>
      <w:r w:rsidR="00303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5F35766" w14:textId="77777777" w:rsidR="004E41C5" w:rsidRDefault="004E41C5" w:rsidP="000D6754">
      <w:pPr>
        <w:jc w:val="both"/>
        <w:rPr>
          <w:rFonts w:ascii="Times New Roman" w:hAnsi="Times New Roman" w:cs="Times New Roman"/>
        </w:rPr>
      </w:pPr>
    </w:p>
    <w:p w14:paraId="10974B50" w14:textId="7E381603" w:rsidR="00AF4A22" w:rsidRDefault="00330ABD" w:rsidP="000D6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Antonín Švehla se podílel na konsolidaci politického života. Opíral se </w:t>
      </w:r>
      <w:r w:rsidR="004E41C5">
        <w:rPr>
          <w:rFonts w:ascii="Times New Roman" w:hAnsi="Times New Roman" w:cs="Times New Roman"/>
        </w:rPr>
        <w:t>o široké lidové vrstvy, které si získal neokázalým</w:t>
      </w:r>
      <w:r w:rsidR="003305B8">
        <w:rPr>
          <w:rFonts w:ascii="Times New Roman" w:hAnsi="Times New Roman" w:cs="Times New Roman"/>
        </w:rPr>
        <w:t xml:space="preserve"> konzervatismem spjatým s prací pro národ a věrností morálním </w:t>
      </w:r>
      <w:r w:rsidR="00C3002D">
        <w:rPr>
          <w:rFonts w:ascii="Times New Roman" w:hAnsi="Times New Roman" w:cs="Times New Roman"/>
        </w:rPr>
        <w:t>zásadám</w:t>
      </w:r>
      <w:r w:rsidR="00AF4A22">
        <w:rPr>
          <w:rFonts w:ascii="Times New Roman" w:hAnsi="Times New Roman" w:cs="Times New Roman"/>
        </w:rPr>
        <w:t xml:space="preserve">. Byl patriotem, jenž nikdy nepodlehl šovinismu. Bránil národní zájmy a svrchovanost bez upadnutí do provincionalismu. </w:t>
      </w:r>
    </w:p>
    <w:p w14:paraId="4E61D046" w14:textId="77777777" w:rsidR="00AF4A22" w:rsidRDefault="00AF4A22" w:rsidP="000D6754">
      <w:pPr>
        <w:jc w:val="both"/>
        <w:rPr>
          <w:rFonts w:ascii="Times New Roman" w:hAnsi="Times New Roman" w:cs="Times New Roman"/>
        </w:rPr>
      </w:pPr>
    </w:p>
    <w:p w14:paraId="2060E9AE" w14:textId="7CEFDCD2" w:rsidR="00C3002D" w:rsidRDefault="00AF4A22" w:rsidP="000D6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Naše země opět hledá </w:t>
      </w:r>
      <w:r w:rsidR="003305B8">
        <w:rPr>
          <w:rFonts w:ascii="Times New Roman" w:hAnsi="Times New Roman" w:cs="Times New Roman"/>
        </w:rPr>
        <w:t xml:space="preserve">v rozbouřených a nemilosrdných vodách dramaticky </w:t>
      </w:r>
      <w:r w:rsidR="00330ABD">
        <w:rPr>
          <w:rFonts w:ascii="Times New Roman" w:hAnsi="Times New Roman" w:cs="Times New Roman"/>
        </w:rPr>
        <w:t xml:space="preserve">se měnícího světa pevné místo, které by jí zabezpečilo </w:t>
      </w:r>
      <w:r>
        <w:rPr>
          <w:rFonts w:ascii="Times New Roman" w:hAnsi="Times New Roman" w:cs="Times New Roman"/>
        </w:rPr>
        <w:t xml:space="preserve">stabilitu, </w:t>
      </w:r>
      <w:r w:rsidR="00330ABD">
        <w:rPr>
          <w:rFonts w:ascii="Times New Roman" w:hAnsi="Times New Roman" w:cs="Times New Roman"/>
        </w:rPr>
        <w:t>svobodu a prosperitu.</w:t>
      </w:r>
      <w:r w:rsidR="00C3002D">
        <w:rPr>
          <w:rFonts w:ascii="Times New Roman" w:hAnsi="Times New Roman" w:cs="Times New Roman"/>
        </w:rPr>
        <w:t xml:space="preserve"> Z tohoto důvodu je život a dílo Antonína Švehly inspirující. Náleží mu </w:t>
      </w:r>
      <w:r w:rsidR="002F7EE9">
        <w:rPr>
          <w:rFonts w:ascii="Times New Roman" w:hAnsi="Times New Roman" w:cs="Times New Roman"/>
        </w:rPr>
        <w:t>čelní postavení</w:t>
      </w:r>
      <w:r w:rsidR="00C3002D">
        <w:rPr>
          <w:rFonts w:ascii="Times New Roman" w:hAnsi="Times New Roman" w:cs="Times New Roman"/>
        </w:rPr>
        <w:t xml:space="preserve"> mezi historickými vzory obrozujícího se českého národního konzervatismu.  </w:t>
      </w:r>
    </w:p>
    <w:p w14:paraId="0D299DA9" w14:textId="77777777" w:rsidR="00C3002D" w:rsidRDefault="00C3002D" w:rsidP="000D6754">
      <w:pPr>
        <w:jc w:val="both"/>
        <w:rPr>
          <w:rFonts w:ascii="Times New Roman" w:hAnsi="Times New Roman" w:cs="Times New Roman"/>
        </w:rPr>
      </w:pPr>
    </w:p>
    <w:p w14:paraId="4C8945ED" w14:textId="28A84F35" w:rsidR="00C3002D" w:rsidRDefault="002F7EE9" w:rsidP="000D6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Vážení přátelé, přeji Vám hodně úspěchů a štěstí ve Vaší péči o odkaz tohoto mimořádného státníka. </w:t>
      </w:r>
    </w:p>
    <w:p w14:paraId="3F1C6B5C" w14:textId="5BF360CB" w:rsidR="00493D60" w:rsidRDefault="004E41C5" w:rsidP="000D6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6754" w:rsidRPr="000D6754">
        <w:rPr>
          <w:rFonts w:ascii="Times New Roman" w:hAnsi="Times New Roman" w:cs="Times New Roman"/>
        </w:rPr>
        <w:t xml:space="preserve"> </w:t>
      </w:r>
    </w:p>
    <w:p w14:paraId="22D542F6" w14:textId="51E5F3B7" w:rsidR="002F7EE9" w:rsidRDefault="002F7EE9" w:rsidP="000D6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Děkuji Vám za pozornost.</w:t>
      </w:r>
    </w:p>
    <w:p w14:paraId="7DC39DEA" w14:textId="548E07DA" w:rsidR="002F7EE9" w:rsidRDefault="002F7EE9" w:rsidP="000D6754">
      <w:pPr>
        <w:jc w:val="both"/>
        <w:rPr>
          <w:rFonts w:ascii="Times New Roman" w:hAnsi="Times New Roman" w:cs="Times New Roman"/>
        </w:rPr>
      </w:pPr>
    </w:p>
    <w:p w14:paraId="67D01B1F" w14:textId="44E9B7C1" w:rsidR="002F7EE9" w:rsidRDefault="002F7EE9" w:rsidP="000D6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Ivo Budil</w:t>
      </w:r>
    </w:p>
    <w:p w14:paraId="553B3F14" w14:textId="77777777" w:rsidR="002F7EE9" w:rsidRDefault="002F7EE9" w:rsidP="000D6754">
      <w:pPr>
        <w:jc w:val="both"/>
        <w:rPr>
          <w:rFonts w:ascii="Times New Roman" w:hAnsi="Times New Roman" w:cs="Times New Roman"/>
        </w:rPr>
      </w:pPr>
    </w:p>
    <w:p w14:paraId="65FA2B22" w14:textId="2E60715D" w:rsidR="002F7EE9" w:rsidRDefault="002F7EE9" w:rsidP="000D67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místní organizace Trikolory na Praze 4 a kandidát na předsedu Trikolory</w:t>
      </w:r>
    </w:p>
    <w:p w14:paraId="60AAF2C9" w14:textId="77777777" w:rsidR="002F7EE9" w:rsidRPr="000D6754" w:rsidRDefault="002F7EE9" w:rsidP="000D6754">
      <w:pPr>
        <w:jc w:val="both"/>
        <w:rPr>
          <w:rFonts w:ascii="Times New Roman" w:hAnsi="Times New Roman" w:cs="Times New Roman"/>
        </w:rPr>
      </w:pPr>
    </w:p>
    <w:sectPr w:rsidR="002F7EE9" w:rsidRPr="000D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54"/>
    <w:rsid w:val="000D6754"/>
    <w:rsid w:val="002F7EE9"/>
    <w:rsid w:val="00303EDE"/>
    <w:rsid w:val="003305B8"/>
    <w:rsid w:val="00330ABD"/>
    <w:rsid w:val="00493D60"/>
    <w:rsid w:val="004E41C5"/>
    <w:rsid w:val="00840732"/>
    <w:rsid w:val="00902EDB"/>
    <w:rsid w:val="00AF4A22"/>
    <w:rsid w:val="00C3002D"/>
    <w:rsid w:val="00F8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EC956"/>
  <w15:chartTrackingRefBased/>
  <w15:docId w15:val="{9008FE92-B23C-9644-AAD4-35CD1065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Budil</dc:creator>
  <cp:keywords/>
  <dc:description/>
  <cp:lastModifiedBy>Ivo Budil</cp:lastModifiedBy>
  <cp:revision>1</cp:revision>
  <dcterms:created xsi:type="dcterms:W3CDTF">2021-12-10T12:10:00Z</dcterms:created>
  <dcterms:modified xsi:type="dcterms:W3CDTF">2021-12-10T12:53:00Z</dcterms:modified>
</cp:coreProperties>
</file>